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C49D" w14:textId="28A0956B" w:rsidR="008D2DC8" w:rsidRP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PROYECTO DE COMUNICACIÓN</w:t>
      </w:r>
    </w:p>
    <w:p w14:paraId="29F3C876" w14:textId="1B393946" w:rsidR="00EF4F80" w:rsidRP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LA HONORABLE CÁMARA DE SENADORES DE</w:t>
      </w:r>
    </w:p>
    <w:p w14:paraId="7D56E2C1" w14:textId="3390E956" w:rsidR="00EF4F80" w:rsidRDefault="00EF4F80" w:rsidP="00EF4F80">
      <w:pPr>
        <w:jc w:val="center"/>
        <w:rPr>
          <w:b/>
          <w:bCs/>
          <w:lang w:val="es-MX"/>
        </w:rPr>
      </w:pPr>
      <w:r w:rsidRPr="00EF4F80">
        <w:rPr>
          <w:b/>
          <w:bCs/>
          <w:lang w:val="es-MX"/>
        </w:rPr>
        <w:t>LA PROVINCIA DE ENTRE RÍOS</w:t>
      </w:r>
    </w:p>
    <w:p w14:paraId="59545C4F" w14:textId="14663B43" w:rsidR="00EF4F80" w:rsidRDefault="00EF4F80" w:rsidP="00EF4F80">
      <w:pPr>
        <w:jc w:val="center"/>
        <w:rPr>
          <w:b/>
          <w:bCs/>
          <w:lang w:val="es-MX"/>
        </w:rPr>
      </w:pPr>
    </w:p>
    <w:p w14:paraId="30FC36C8" w14:textId="76FD24F7" w:rsidR="00EF4F80" w:rsidRDefault="00EF4F80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 w:rsidRPr="002565EB">
        <w:rPr>
          <w:rFonts w:ascii="Calibri" w:hAnsi="Calibri" w:cs="Calibri"/>
          <w:lang w:val="es-MX"/>
        </w:rPr>
        <w:t xml:space="preserve">Vería con agrado que el Poder Ejecutivo Provincial, a través de los Organismos correspondientes, interceda ante el Banco Entre Ríos S.A. para que disponga la instalación de </w:t>
      </w:r>
      <w:r w:rsidR="000F6DC5">
        <w:rPr>
          <w:rFonts w:ascii="Calibri" w:hAnsi="Calibri" w:cs="Calibri"/>
          <w:lang w:val="es-MX"/>
        </w:rPr>
        <w:t>un</w:t>
      </w:r>
      <w:r w:rsidRPr="002565EB">
        <w:rPr>
          <w:rFonts w:ascii="Calibri" w:hAnsi="Calibri" w:cs="Calibri"/>
          <w:lang w:val="es-MX"/>
        </w:rPr>
        <w:t xml:space="preserve"> cajero automático en la localidad de </w:t>
      </w:r>
      <w:r w:rsidR="000F6DC5">
        <w:rPr>
          <w:rFonts w:ascii="Calibri" w:hAnsi="Calibri" w:cs="Calibri"/>
          <w:lang w:val="es-MX"/>
        </w:rPr>
        <w:t>Maci</w:t>
      </w:r>
      <w:r w:rsidR="00BF0802">
        <w:rPr>
          <w:rFonts w:ascii="Calibri" w:hAnsi="Calibri" w:cs="Calibri"/>
          <w:lang w:val="es-MX"/>
        </w:rPr>
        <w:t>á</w:t>
      </w:r>
      <w:r w:rsidRPr="002565EB">
        <w:rPr>
          <w:rFonts w:ascii="Calibri" w:hAnsi="Calibri" w:cs="Calibri"/>
          <w:lang w:val="es-MX"/>
        </w:rPr>
        <w:t xml:space="preserve">, Departamento Tala, </w:t>
      </w:r>
      <w:r w:rsidR="00FA538F" w:rsidRPr="002565EB">
        <w:rPr>
          <w:rFonts w:ascii="Calibri" w:hAnsi="Calibri" w:cs="Calibri"/>
          <w:lang w:val="es-MX"/>
        </w:rPr>
        <w:t>con el propósito de agilizar la atención de los ciudadanos y evitar aglomeraciones.</w:t>
      </w:r>
    </w:p>
    <w:p w14:paraId="645AEBB8" w14:textId="0F11D8B9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3AB3F3BE" w14:textId="249AA541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5BC2714C" w14:textId="4D8163C6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7DD83BC" w14:textId="0813B737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7686C74" w14:textId="7C15962C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32F15E3" w14:textId="206781B4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3DE7A0DF" w14:textId="7A13539D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527BAE9C" w14:textId="6DE68B2F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40767539" w14:textId="1B7BDBF5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9B20E15" w14:textId="3ED331C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4729FD75" w14:textId="30ED3AA3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7EF3D7C" w14:textId="50166F59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07BA971B" w14:textId="1C439E42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91B0D56" w14:textId="4DDB8165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8FFE1C5" w14:textId="0B8539D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10940A2" w14:textId="2B013190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67D72951" w14:textId="4458F79F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24205785" w14:textId="07CA4B1B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76B010B7" w14:textId="5B7E2860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</w:p>
    <w:p w14:paraId="11DFDA4C" w14:textId="3CC4AF86" w:rsidR="002565EB" w:rsidRDefault="002565EB" w:rsidP="002565EB">
      <w:pPr>
        <w:spacing w:after="0" w:line="480" w:lineRule="auto"/>
        <w:jc w:val="center"/>
        <w:rPr>
          <w:rFonts w:ascii="Calibri" w:hAnsi="Calibri" w:cs="Calibri"/>
          <w:b/>
          <w:bCs/>
          <w:lang w:val="es-MX"/>
        </w:rPr>
      </w:pPr>
      <w:r w:rsidRPr="002565EB">
        <w:rPr>
          <w:rFonts w:ascii="Calibri" w:hAnsi="Calibri" w:cs="Calibri"/>
          <w:b/>
          <w:bCs/>
          <w:lang w:val="es-MX"/>
        </w:rPr>
        <w:lastRenderedPageBreak/>
        <w:t>FUNDAMENTOS</w:t>
      </w:r>
    </w:p>
    <w:p w14:paraId="608E8F14" w14:textId="5813E594" w:rsidR="002565EB" w:rsidRDefault="002565EB" w:rsidP="002565EB">
      <w:pPr>
        <w:spacing w:after="0" w:line="480" w:lineRule="auto"/>
        <w:jc w:val="center"/>
        <w:rPr>
          <w:rFonts w:ascii="Calibri" w:hAnsi="Calibri" w:cs="Calibri"/>
          <w:b/>
          <w:bCs/>
          <w:lang w:val="es-MX"/>
        </w:rPr>
      </w:pPr>
    </w:p>
    <w:p w14:paraId="0E5B4D83" w14:textId="33CA631A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>Señora Presidenta:</w:t>
      </w:r>
    </w:p>
    <w:p w14:paraId="76489D41" w14:textId="140430BE" w:rsidR="002565EB" w:rsidRDefault="002565EB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</w:t>
      </w:r>
      <w:r w:rsidR="0066299A">
        <w:rPr>
          <w:rFonts w:ascii="Calibri" w:hAnsi="Calibri" w:cs="Calibri"/>
          <w:lang w:val="es-MX"/>
        </w:rPr>
        <w:t>El objeto del presente proyecto es solicitar al Poder Ejecutivo Provincial, a través de los organismos correspondientes, interceda ante el Banco Entre Ríos</w:t>
      </w:r>
      <w:r w:rsidR="004173E9">
        <w:rPr>
          <w:rFonts w:ascii="Calibri" w:hAnsi="Calibri" w:cs="Calibri"/>
          <w:lang w:val="es-MX"/>
        </w:rPr>
        <w:t xml:space="preserve"> S.A.</w:t>
      </w:r>
      <w:r w:rsidR="0066299A">
        <w:rPr>
          <w:rFonts w:ascii="Calibri" w:hAnsi="Calibri" w:cs="Calibri"/>
          <w:lang w:val="es-MX"/>
        </w:rPr>
        <w:t xml:space="preserve"> para la instalación de </w:t>
      </w:r>
      <w:r w:rsidR="00BF0802">
        <w:rPr>
          <w:rFonts w:ascii="Calibri" w:hAnsi="Calibri" w:cs="Calibri"/>
          <w:lang w:val="es-MX"/>
        </w:rPr>
        <w:t xml:space="preserve">un </w:t>
      </w:r>
      <w:r w:rsidR="0066299A">
        <w:rPr>
          <w:rFonts w:ascii="Calibri" w:hAnsi="Calibri" w:cs="Calibri"/>
          <w:lang w:val="es-MX"/>
        </w:rPr>
        <w:t xml:space="preserve">cajero automático en la ciudad de </w:t>
      </w:r>
      <w:r w:rsidR="00BF0802">
        <w:rPr>
          <w:rFonts w:ascii="Calibri" w:hAnsi="Calibri" w:cs="Calibri"/>
          <w:lang w:val="es-MX"/>
        </w:rPr>
        <w:t>Maciá, Departamento Tala</w:t>
      </w:r>
      <w:r w:rsidR="0066299A">
        <w:rPr>
          <w:rFonts w:ascii="Calibri" w:hAnsi="Calibri" w:cs="Calibri"/>
          <w:lang w:val="es-MX"/>
        </w:rPr>
        <w:t>.</w:t>
      </w:r>
    </w:p>
    <w:p w14:paraId="59EA05A0" w14:textId="25B6FDE5" w:rsidR="0066299A" w:rsidRDefault="0066299A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La ciudad de </w:t>
      </w:r>
      <w:r w:rsidR="00BF0802">
        <w:rPr>
          <w:rFonts w:ascii="Calibri" w:hAnsi="Calibri" w:cs="Calibri"/>
          <w:lang w:val="es-MX"/>
        </w:rPr>
        <w:t>Maciá</w:t>
      </w:r>
      <w:r>
        <w:rPr>
          <w:rFonts w:ascii="Calibri" w:hAnsi="Calibri" w:cs="Calibri"/>
          <w:lang w:val="es-MX"/>
        </w:rPr>
        <w:t xml:space="preserve">, Departamento Tala, actualmente cuenta con reducido número de cajeros automáticos, lo cual provoca aglutinamiento de personas y en reiteradas ocasiones en condiciones climáticas adversas, agravándose la situación en la actualidad </w:t>
      </w:r>
      <w:r w:rsidR="004173E9">
        <w:rPr>
          <w:rFonts w:ascii="Calibri" w:hAnsi="Calibri" w:cs="Calibri"/>
          <w:lang w:val="es-MX"/>
        </w:rPr>
        <w:t>ante la emergencia sanitaria existente.</w:t>
      </w:r>
    </w:p>
    <w:p w14:paraId="5FE76937" w14:textId="59C79250" w:rsidR="004173E9" w:rsidRDefault="004173E9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La instalación de </w:t>
      </w:r>
      <w:r w:rsidR="00BF0802">
        <w:rPr>
          <w:rFonts w:ascii="Calibri" w:hAnsi="Calibri" w:cs="Calibri"/>
          <w:lang w:val="es-MX"/>
        </w:rPr>
        <w:t>un</w:t>
      </w:r>
      <w:r>
        <w:rPr>
          <w:rFonts w:ascii="Calibri" w:hAnsi="Calibri" w:cs="Calibri"/>
          <w:lang w:val="es-MX"/>
        </w:rPr>
        <w:t xml:space="preserve"> cajero automático bancario, le dará una solución a la necesidad financiera de los vecinos y también protegiéndolos, evitando las grandes colas a la espera del uso del servicio.</w:t>
      </w:r>
    </w:p>
    <w:p w14:paraId="684D9BA0" w14:textId="0E294026" w:rsidR="004173E9" w:rsidRPr="002565EB" w:rsidRDefault="004173E9" w:rsidP="002565EB">
      <w:pPr>
        <w:spacing w:after="0" w:line="480" w:lineRule="auto"/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                                  Por lo expuesto, solicito a mis pares que me acompañen con la aprobación del presente proyecto de comunicación.</w:t>
      </w:r>
    </w:p>
    <w:sectPr w:rsidR="004173E9" w:rsidRPr="00256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80"/>
    <w:rsid w:val="000F6DC5"/>
    <w:rsid w:val="00215DED"/>
    <w:rsid w:val="00243435"/>
    <w:rsid w:val="002565EB"/>
    <w:rsid w:val="004173E9"/>
    <w:rsid w:val="0066299A"/>
    <w:rsid w:val="008D2DC8"/>
    <w:rsid w:val="00BF0802"/>
    <w:rsid w:val="00EF4F80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DF2"/>
  <w15:chartTrackingRefBased/>
  <w15:docId w15:val="{C639BB33-3FB4-457E-8B2E-73E5ACBF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Nicolás Grandolio</dc:creator>
  <cp:keywords/>
  <dc:description/>
  <cp:lastModifiedBy>Romina Nicola</cp:lastModifiedBy>
  <cp:revision>2</cp:revision>
  <dcterms:created xsi:type="dcterms:W3CDTF">2020-08-18T16:47:00Z</dcterms:created>
  <dcterms:modified xsi:type="dcterms:W3CDTF">2020-08-18T16:47:00Z</dcterms:modified>
</cp:coreProperties>
</file>