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591598931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1E6B42" w:rsidRDefault="00CA2AEE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</w:t>
      </w:r>
      <w:r w:rsidR="001B2437" w:rsidRPr="00C5484F">
        <w:rPr>
          <w:rFonts w:ascii="Bookman Old Style" w:hAnsi="Bookman Old Style"/>
          <w:b/>
          <w:sz w:val="22"/>
          <w:szCs w:val="22"/>
        </w:rPr>
        <w:t>DECLARACION</w:t>
      </w:r>
      <w:r w:rsidR="00C5484F" w:rsidRPr="00C5484F">
        <w:rPr>
          <w:rFonts w:ascii="Bookman Old Style" w:hAnsi="Bookman Old Style"/>
          <w:b/>
          <w:sz w:val="22"/>
          <w:szCs w:val="22"/>
        </w:rPr>
        <w:t xml:space="preserve"> DE INTERES DE </w:t>
      </w:r>
      <w:smartTag w:uri="urn:schemas-microsoft-com:office:smarttags" w:element="PersonName">
        <w:smartTagPr>
          <w:attr w:name="ProductID" w:val="LA CAMARA DE"/>
        </w:smartTagPr>
        <w:r w:rsidR="00C5484F"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 w:rsidR="00FD6DEA">
          <w:rPr>
            <w:rFonts w:ascii="Bookman Old Style" w:hAnsi="Bookman Old Style"/>
            <w:b/>
            <w:sz w:val="22"/>
            <w:szCs w:val="22"/>
          </w:rPr>
          <w:t>CAMARA DE</w:t>
        </w:r>
      </w:smartTag>
      <w:r w:rsidR="00FD6DEA">
        <w:rPr>
          <w:rFonts w:ascii="Bookman Old Style" w:hAnsi="Bookman Old Style"/>
          <w:b/>
          <w:sz w:val="22"/>
          <w:szCs w:val="22"/>
        </w:rPr>
        <w:t xml:space="preserve"> </w:t>
      </w:r>
      <w:r w:rsidR="001B2437" w:rsidRPr="001B2437">
        <w:rPr>
          <w:rFonts w:ascii="Bookman Old Style" w:hAnsi="Bookman Old Style"/>
          <w:b/>
          <w:sz w:val="22"/>
          <w:szCs w:val="22"/>
        </w:rPr>
        <w:t>SENADO</w:t>
      </w:r>
      <w:r w:rsidR="00FD6DEA">
        <w:rPr>
          <w:rFonts w:ascii="Bookman Old Style" w:hAnsi="Bookman Old Style"/>
          <w:b/>
          <w:sz w:val="22"/>
          <w:szCs w:val="22"/>
        </w:rPr>
        <w:t>RES</w:t>
      </w:r>
      <w:r w:rsidR="001B2437" w:rsidRPr="001B2437">
        <w:rPr>
          <w:rFonts w:ascii="Bookman Old Style" w:hAnsi="Bookman Old Style"/>
          <w:b/>
          <w:sz w:val="22"/>
          <w:szCs w:val="22"/>
        </w:rPr>
        <w:t xml:space="preserve"> DE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="001B2437"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="001B2437"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 w:rsidR="00C5484F">
        <w:rPr>
          <w:rFonts w:ascii="Bookman Old Style" w:hAnsi="Bookman Old Style"/>
          <w:b/>
          <w:sz w:val="22"/>
          <w:szCs w:val="22"/>
        </w:rPr>
        <w:t xml:space="preserve"> </w:t>
      </w:r>
    </w:p>
    <w:p w:rsidR="00847CB3" w:rsidRDefault="00184C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Ref.</w:t>
      </w:r>
      <w:r w:rsidRPr="00184CBC">
        <w:rPr>
          <w:rFonts w:ascii="Bookman Old Style" w:hAnsi="Bookman Old Style"/>
          <w:b/>
          <w:sz w:val="22"/>
          <w:szCs w:val="22"/>
        </w:rPr>
        <w:t xml:space="preserve">: 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DECLARACIÓN DE INTERÉS del </w:t>
      </w:r>
      <w:r w:rsidR="00847CB3">
        <w:rPr>
          <w:rFonts w:ascii="Bookman Old Style" w:hAnsi="Bookman Old Style"/>
          <w:b/>
          <w:sz w:val="22"/>
          <w:szCs w:val="22"/>
          <w:u w:val="single"/>
        </w:rPr>
        <w:t>20°</w:t>
      </w:r>
      <w:r>
        <w:rPr>
          <w:rFonts w:ascii="Bookman Old Style" w:hAnsi="Bookman Old Style"/>
          <w:b/>
          <w:sz w:val="22"/>
          <w:szCs w:val="22"/>
          <w:u w:val="single"/>
        </w:rPr>
        <w:t xml:space="preserve"> ANIVERSARIO DEL CONSEJO</w:t>
      </w:r>
    </w:p>
    <w:p w:rsidR="001E6B42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847CB3">
        <w:rPr>
          <w:rFonts w:ascii="Bookman Old Style" w:hAnsi="Bookman Old Style"/>
          <w:b/>
          <w:sz w:val="22"/>
          <w:szCs w:val="22"/>
        </w:rPr>
        <w:t xml:space="preserve">        </w:t>
      </w:r>
      <w:r w:rsidR="00184CBC">
        <w:rPr>
          <w:rFonts w:ascii="Bookman Old Style" w:hAnsi="Bookman Old Style"/>
          <w:b/>
          <w:sz w:val="22"/>
          <w:szCs w:val="22"/>
          <w:u w:val="single"/>
        </w:rPr>
        <w:t xml:space="preserve">EMPRESARIO DE ENTRE RIOS Y DEL XIII FORO ANUAL </w:t>
      </w:r>
    </w:p>
    <w:p w:rsidR="00C5484F" w:rsidRPr="00C5484F" w:rsidRDefault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184CBC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próximo 5 de Julio del corriente año, en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184CBC">
          <w:rPr>
            <w:rFonts w:ascii="Bookman Old Style" w:hAnsi="Bookman Old Style"/>
            <w:sz w:val="22"/>
            <w:szCs w:val="22"/>
          </w:rPr>
          <w:t>Ciudad</w:t>
        </w:r>
      </w:smartTag>
      <w:r w:rsidR="00184CBC">
        <w:rPr>
          <w:rFonts w:ascii="Bookman Old Style" w:hAnsi="Bookman Old Style"/>
          <w:sz w:val="22"/>
          <w:szCs w:val="22"/>
        </w:rPr>
        <w:t xml:space="preserve"> de Paraná, y mas precisamente en el Centro Provincial de Convenciones, se llevará </w:t>
      </w:r>
      <w:r>
        <w:rPr>
          <w:rFonts w:ascii="Bookman Old Style" w:hAnsi="Bookman Old Style"/>
          <w:sz w:val="22"/>
          <w:szCs w:val="22"/>
        </w:rPr>
        <w:t>delante un</w:t>
      </w:r>
      <w:r w:rsidR="00184CBC">
        <w:rPr>
          <w:rFonts w:ascii="Bookman Old Style" w:hAnsi="Bookman Old Style"/>
          <w:sz w:val="22"/>
          <w:szCs w:val="22"/>
        </w:rPr>
        <w:t xml:space="preserve"> evento en el marco del “</w:t>
      </w:r>
      <w:r w:rsidR="00184CBC" w:rsidRPr="00E65A1C">
        <w:rPr>
          <w:rFonts w:ascii="Bookman Old Style" w:hAnsi="Bookman Old Style"/>
          <w:b/>
          <w:sz w:val="22"/>
          <w:szCs w:val="22"/>
        </w:rPr>
        <w:t>20° Aniversario del Consejo Empresario de Entre Rios</w:t>
      </w:r>
      <w:r w:rsidR="00E65A1C">
        <w:rPr>
          <w:rFonts w:ascii="Bookman Old Style" w:hAnsi="Bookman Old Style"/>
          <w:sz w:val="22"/>
          <w:szCs w:val="22"/>
        </w:rPr>
        <w:t>”</w:t>
      </w:r>
      <w:r w:rsidR="00184CBC">
        <w:rPr>
          <w:rFonts w:ascii="Bookman Old Style" w:hAnsi="Bookman Old Style"/>
          <w:sz w:val="22"/>
          <w:szCs w:val="22"/>
        </w:rPr>
        <w:t xml:space="preserve">, </w:t>
      </w:r>
      <w:r w:rsidR="00E65A1C">
        <w:rPr>
          <w:rFonts w:ascii="Bookman Old Style" w:hAnsi="Bookman Old Style"/>
          <w:sz w:val="22"/>
          <w:szCs w:val="22"/>
        </w:rPr>
        <w:t xml:space="preserve">que es </w:t>
      </w:r>
      <w:r w:rsidR="00184CBC">
        <w:rPr>
          <w:rFonts w:ascii="Bookman Old Style" w:hAnsi="Bookman Old Style"/>
          <w:sz w:val="22"/>
          <w:szCs w:val="22"/>
        </w:rPr>
        <w:t xml:space="preserve">el XIII Foro Anual”. </w:t>
      </w:r>
    </w:p>
    <w:p w:rsidR="007D2695" w:rsidRDefault="00184C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esta oportunidad, el evento organizado por el Consejo Empresario </w:t>
      </w:r>
      <w:proofErr w:type="gramStart"/>
      <w:r>
        <w:rPr>
          <w:rFonts w:ascii="Bookman Old Style" w:hAnsi="Bookman Old Style"/>
          <w:sz w:val="22"/>
          <w:szCs w:val="22"/>
        </w:rPr>
        <w:t>Entrerriano,  se</w:t>
      </w:r>
      <w:proofErr w:type="gramEnd"/>
      <w:r>
        <w:rPr>
          <w:rFonts w:ascii="Bookman Old Style" w:hAnsi="Bookman Old Style"/>
          <w:sz w:val="22"/>
          <w:szCs w:val="22"/>
        </w:rPr>
        <w:t xml:space="preserve"> titula “</w:t>
      </w:r>
      <w:r w:rsidRPr="00E65A1C">
        <w:rPr>
          <w:rFonts w:ascii="Bookman Old Style" w:hAnsi="Bookman Old Style"/>
          <w:b/>
          <w:sz w:val="22"/>
          <w:szCs w:val="22"/>
        </w:rPr>
        <w:t>Entre Ríos 2030, Institucionalidad, Competitividad y Desarrollo Sustentable</w:t>
      </w:r>
      <w:r>
        <w:rPr>
          <w:rFonts w:ascii="Bookman Old Style" w:hAnsi="Bookman Old Style"/>
          <w:sz w:val="22"/>
          <w:szCs w:val="22"/>
        </w:rPr>
        <w:t>”</w:t>
      </w:r>
      <w:r w:rsidR="007D2695">
        <w:rPr>
          <w:rFonts w:ascii="Bookman Old Style" w:hAnsi="Bookman Old Style"/>
          <w:sz w:val="22"/>
          <w:szCs w:val="22"/>
        </w:rPr>
        <w:t>.</w:t>
      </w:r>
    </w:p>
    <w:p w:rsidR="00E824A1" w:rsidRDefault="00184C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Consejo Empresario de Entre Ríos, desde hace 20 años, viene trabajando por el desarrollo y crecimiento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Ríos, en un trabajo constante, permanente, haciéndolo con Organismos Nacionales e Internacionales, </w:t>
      </w:r>
      <w:r w:rsidR="00E65A1C">
        <w:rPr>
          <w:rFonts w:ascii="Bookman Old Style" w:hAnsi="Bookman Old Style"/>
          <w:sz w:val="22"/>
          <w:szCs w:val="22"/>
        </w:rPr>
        <w:t xml:space="preserve">e </w:t>
      </w:r>
      <w:r>
        <w:rPr>
          <w:rFonts w:ascii="Bookman Old Style" w:hAnsi="Bookman Old Style"/>
          <w:sz w:val="22"/>
          <w:szCs w:val="22"/>
        </w:rPr>
        <w:t xml:space="preserve">incluso con </w:t>
      </w:r>
      <w:smartTag w:uri="urn:schemas-microsoft-com:office:smarttags" w:element="PersonName">
        <w:smartTagPr>
          <w:attr w:name="ProductID" w:val="La Red Argentina"/>
        </w:smartTagPr>
        <w:smartTag w:uri="urn:schemas-microsoft-com:office:smarttags" w:element="PersonName">
          <w:smartTagPr>
            <w:attr w:name="ProductID" w:val="La Red"/>
          </w:smartTagPr>
          <w:r>
            <w:rPr>
              <w:rFonts w:ascii="Bookman Old Style" w:hAnsi="Bookman Old Style"/>
              <w:sz w:val="22"/>
              <w:szCs w:val="22"/>
            </w:rPr>
            <w:t>La Red</w:t>
          </w:r>
        </w:smartTag>
        <w:r>
          <w:rPr>
            <w:rFonts w:ascii="Bookman Old Style" w:hAnsi="Bookman Old Style"/>
            <w:sz w:val="22"/>
            <w:szCs w:val="22"/>
          </w:rPr>
          <w:t xml:space="preserve"> Argentina</w:t>
        </w:r>
      </w:smartTag>
      <w:r>
        <w:rPr>
          <w:rFonts w:ascii="Bookman Old Style" w:hAnsi="Bookman Old Style"/>
          <w:sz w:val="22"/>
          <w:szCs w:val="22"/>
        </w:rPr>
        <w:t xml:space="preserve"> del Pacto Global de Naciones Unidas. </w:t>
      </w:r>
    </w:p>
    <w:p w:rsidR="001E6B42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</w:t>
      </w:r>
      <w:r w:rsidR="00184CBC">
        <w:rPr>
          <w:rFonts w:ascii="Bookman Old Style" w:hAnsi="Bookman Old Style"/>
          <w:sz w:val="22"/>
          <w:szCs w:val="22"/>
        </w:rPr>
        <w:t>n esta oportunidad, el Consejo Empresario de Entre Ríos presentará su Séptimo Libro “</w:t>
      </w:r>
      <w:r w:rsidR="00184CBC" w:rsidRPr="00E65A1C">
        <w:rPr>
          <w:rFonts w:ascii="Bookman Old Style" w:hAnsi="Bookman Old Style"/>
          <w:b/>
          <w:sz w:val="22"/>
          <w:szCs w:val="22"/>
        </w:rPr>
        <w:t xml:space="preserve">Análisis y Propuestas </w:t>
      </w:r>
      <w:r w:rsidR="00847CB3" w:rsidRPr="00E65A1C">
        <w:rPr>
          <w:rFonts w:ascii="Bookman Old Style" w:hAnsi="Bookman Old Style"/>
          <w:b/>
          <w:sz w:val="22"/>
          <w:szCs w:val="22"/>
        </w:rPr>
        <w:t>para el Desarrollo de Entre Ríos</w:t>
      </w:r>
      <w:r w:rsidR="00847CB3">
        <w:rPr>
          <w:rFonts w:ascii="Bookman Old Style" w:hAnsi="Bookman Old Style"/>
          <w:sz w:val="22"/>
          <w:szCs w:val="22"/>
        </w:rPr>
        <w:t>”, el cual contiene</w:t>
      </w:r>
      <w:r w:rsidR="00E65A1C">
        <w:rPr>
          <w:rFonts w:ascii="Bookman Old Style" w:hAnsi="Bookman Old Style"/>
          <w:sz w:val="22"/>
          <w:szCs w:val="22"/>
        </w:rPr>
        <w:t>,</w:t>
      </w:r>
      <w:r w:rsidR="00847CB3">
        <w:rPr>
          <w:rFonts w:ascii="Bookman Old Style" w:hAnsi="Bookman Old Style"/>
          <w:sz w:val="22"/>
          <w:szCs w:val="22"/>
        </w:rPr>
        <w:t xml:space="preserve"> según sus organizadores, un estudio de mercado laboral, de las Cuentas Públicas Provinciales y Municipales, de </w:t>
      </w:r>
      <w:smartTag w:uri="urn:schemas-microsoft-com:office:smarttags" w:element="PersonName">
        <w:smartTagPr>
          <w:attr w:name="ProductID" w:val="la Infraestructura Prioritaria"/>
        </w:smartTagPr>
        <w:smartTag w:uri="urn:schemas-microsoft-com:office:smarttags" w:element="PersonName">
          <w:smartTagPr>
            <w:attr w:name="ProductID" w:val="la Infraestructura"/>
          </w:smartTagPr>
          <w:r w:rsidR="00847CB3">
            <w:rPr>
              <w:rFonts w:ascii="Bookman Old Style" w:hAnsi="Bookman Old Style"/>
              <w:sz w:val="22"/>
              <w:szCs w:val="22"/>
            </w:rPr>
            <w:t>la Infraestructura</w:t>
          </w:r>
        </w:smartTag>
        <w:r w:rsidR="00847CB3">
          <w:rPr>
            <w:rFonts w:ascii="Bookman Old Style" w:hAnsi="Bookman Old Style"/>
            <w:sz w:val="22"/>
            <w:szCs w:val="22"/>
          </w:rPr>
          <w:t xml:space="preserve"> Prioritaria</w:t>
        </w:r>
      </w:smartTag>
      <w:r w:rsidR="00847CB3">
        <w:rPr>
          <w:rFonts w:ascii="Bookman Old Style" w:hAnsi="Bookman Old Style"/>
          <w:sz w:val="22"/>
          <w:szCs w:val="22"/>
        </w:rPr>
        <w:t xml:space="preserve"> y Urgente</w:t>
      </w:r>
      <w:r w:rsidR="00E65A1C">
        <w:rPr>
          <w:rFonts w:ascii="Bookman Old Style" w:hAnsi="Bookman Old Style"/>
          <w:sz w:val="22"/>
          <w:szCs w:val="22"/>
        </w:rPr>
        <w:t>, entre otras</w:t>
      </w:r>
      <w:r w:rsidR="00847CB3">
        <w:rPr>
          <w:rFonts w:ascii="Bookman Old Style" w:hAnsi="Bookman Old Style"/>
          <w:sz w:val="22"/>
          <w:szCs w:val="22"/>
        </w:rPr>
        <w:t xml:space="preserve">. </w:t>
      </w:r>
      <w:proofErr w:type="gramStart"/>
      <w:r w:rsidR="00847CB3">
        <w:rPr>
          <w:rFonts w:ascii="Bookman Old Style" w:hAnsi="Bookman Old Style"/>
          <w:sz w:val="22"/>
          <w:szCs w:val="22"/>
        </w:rPr>
        <w:t>Pero</w:t>
      </w:r>
      <w:proofErr w:type="gramEnd"/>
      <w:r w:rsidR="00847CB3">
        <w:rPr>
          <w:rFonts w:ascii="Bookman Old Style" w:hAnsi="Bookman Old Style"/>
          <w:sz w:val="22"/>
          <w:szCs w:val="22"/>
        </w:rPr>
        <w:t xml:space="preserve"> además, propone un proyecto de desarrollo provincial</w:t>
      </w:r>
      <w:r w:rsidR="00E65A1C">
        <w:rPr>
          <w:rFonts w:ascii="Bookman Old Style" w:hAnsi="Bookman Old Style"/>
          <w:sz w:val="22"/>
          <w:szCs w:val="22"/>
        </w:rPr>
        <w:t>,</w:t>
      </w:r>
      <w:r w:rsidR="00847CB3">
        <w:rPr>
          <w:rFonts w:ascii="Bookman Old Style" w:hAnsi="Bookman Old Style"/>
          <w:sz w:val="22"/>
          <w:szCs w:val="22"/>
        </w:rPr>
        <w:t xml:space="preserve"> motivado por el sector empresario. Diversos especialistas en la materia han hecho un aporte importante en el libro señalado precedentemente. </w:t>
      </w: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En esta oportunidad, según informan los organizadores, el Foro contará con la participación de destacados disertantes, entre ellos, el Coordinador Residente del Sistema de Naciones Unidas, René Valdez; el Ministro de Modernización de la </w:t>
      </w: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591598932" r:id="rId8"/>
        </w:object>
      </w: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1E6B42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Nación; Andres Ibarra; </w:t>
      </w:r>
      <w:smartTag w:uri="urn:schemas-microsoft-com:office:smarttags" w:element="PersonName">
        <w:smartTagPr>
          <w:attr w:name="ProductID" w:val="la Directora Regional"/>
        </w:smartTagPr>
        <w:smartTag w:uri="urn:schemas-microsoft-com:office:smarttags" w:element="PersonName">
          <w:smartTagPr>
            <w:attr w:name="ProductID" w:val="la Directora"/>
          </w:smartTagPr>
          <w:r>
            <w:rPr>
              <w:rFonts w:ascii="Bookman Old Style" w:hAnsi="Bookman Old Style"/>
              <w:sz w:val="22"/>
              <w:szCs w:val="22"/>
            </w:rPr>
            <w:t>la Directora</w:t>
          </w:r>
        </w:smartTag>
        <w:r>
          <w:rPr>
            <w:rFonts w:ascii="Bookman Old Style" w:hAnsi="Bookman Old Style"/>
            <w:sz w:val="22"/>
            <w:szCs w:val="22"/>
          </w:rPr>
          <w:t xml:space="preserve"> Regional</w:t>
        </w:r>
      </w:smartTag>
      <w:r>
        <w:rPr>
          <w:rFonts w:ascii="Bookman Old Style" w:hAnsi="Bookman Old Style"/>
          <w:sz w:val="22"/>
          <w:szCs w:val="22"/>
        </w:rPr>
        <w:t xml:space="preserve"> de Ciencias UNESCO, Lidia Brito; </w:t>
      </w:r>
      <w:smartTag w:uri="urn:schemas-microsoft-com:office:smarttags" w:element="PersonName">
        <w:smartTagPr>
          <w:attr w:name="ProductID" w:val="la Promotora"/>
        </w:smartTagPr>
        <w:r>
          <w:rPr>
            <w:rFonts w:ascii="Bookman Old Style" w:hAnsi="Bookman Old Style"/>
            <w:sz w:val="22"/>
            <w:szCs w:val="22"/>
          </w:rPr>
          <w:t>la Promotora</w:t>
        </w:r>
      </w:smartTag>
      <w:r>
        <w:rPr>
          <w:rFonts w:ascii="Bookman Old Style" w:hAnsi="Bookman Old Style"/>
          <w:sz w:val="22"/>
          <w:szCs w:val="22"/>
        </w:rPr>
        <w:t xml:space="preserve"> de Justicia del Ministerio Público del Distrito Federal y Territorios de Brasil, Luciana Asper y Valdez, el Profesor de </w:t>
      </w:r>
      <w:smartTag w:uri="urn:schemas-microsoft-com:office:smarttags" w:element="PersonName">
        <w:smartTagPr>
          <w:attr w:name="ProductID" w:val="la Universidad Bicocca"/>
        </w:smartTagPr>
        <w:smartTag w:uri="urn:schemas-microsoft-com:office:smarttags" w:element="PersonName">
          <w:smartTagPr>
            <w:attr w:name="ProductID" w:val="la Universidad"/>
          </w:smartTagPr>
          <w:r>
            <w:rPr>
              <w:rFonts w:ascii="Bookman Old Style" w:hAnsi="Bookman Old Style"/>
              <w:sz w:val="22"/>
              <w:szCs w:val="22"/>
            </w:rPr>
            <w:t>la Universidad</w:t>
          </w:r>
        </w:smartTag>
        <w:r>
          <w:rPr>
            <w:rFonts w:ascii="Bookman Old Style" w:hAnsi="Bookman Old Style"/>
            <w:sz w:val="22"/>
            <w:szCs w:val="22"/>
          </w:rPr>
          <w:t xml:space="preserve"> Bicocca</w:t>
        </w:r>
      </w:smartTag>
      <w:r>
        <w:rPr>
          <w:rFonts w:ascii="Bookman Old Style" w:hAnsi="Bookman Old Style"/>
          <w:sz w:val="22"/>
          <w:szCs w:val="22"/>
        </w:rPr>
        <w:t xml:space="preserve"> de Milán, Luiggino Bruni; </w:t>
      </w:r>
      <w:smartTag w:uri="urn:schemas-microsoft-com:office:smarttags" w:element="PersonName">
        <w:smartTagPr>
          <w:attr w:name="ProductID" w:val="la Diputada"/>
        </w:smartTagPr>
        <w:r>
          <w:rPr>
            <w:rFonts w:ascii="Bookman Old Style" w:hAnsi="Bookman Old Style"/>
            <w:sz w:val="22"/>
            <w:szCs w:val="22"/>
          </w:rPr>
          <w:t>la Diputada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Naci￳n"/>
        </w:smartTagPr>
        <w:r>
          <w:rPr>
            <w:rFonts w:ascii="Bookman Old Style" w:hAnsi="Bookman Old Style"/>
            <w:sz w:val="22"/>
            <w:szCs w:val="22"/>
          </w:rPr>
          <w:t>la Nación</w:t>
        </w:r>
      </w:smartTag>
      <w:r>
        <w:rPr>
          <w:rFonts w:ascii="Bookman Old Style" w:hAnsi="Bookman Old Style"/>
          <w:sz w:val="22"/>
          <w:szCs w:val="22"/>
        </w:rPr>
        <w:t xml:space="preserve">, Elisa Carrió; los integrantes del Grupo los 6 (G-6); el </w:t>
      </w:r>
      <w:proofErr w:type="gramStart"/>
      <w:r>
        <w:rPr>
          <w:rFonts w:ascii="Bookman Old Style" w:hAnsi="Bookman Old Style"/>
          <w:sz w:val="22"/>
          <w:szCs w:val="22"/>
        </w:rPr>
        <w:t>Ministro</w:t>
      </w:r>
      <w:proofErr w:type="gramEnd"/>
      <w:r>
        <w:rPr>
          <w:rFonts w:ascii="Bookman Old Style" w:hAnsi="Bookman Old Style"/>
          <w:sz w:val="22"/>
          <w:szCs w:val="22"/>
        </w:rPr>
        <w:t xml:space="preserve"> del Interios, Obras Públicas y Vivienda de </w:t>
      </w:r>
      <w:smartTag w:uri="urn:schemas-microsoft-com:office:smarttags" w:element="PersonName">
        <w:smartTagPr>
          <w:attr w:name="ProductID" w:val="la Naci￳n"/>
        </w:smartTagPr>
        <w:r>
          <w:rPr>
            <w:rFonts w:ascii="Bookman Old Style" w:hAnsi="Bookman Old Style"/>
            <w:sz w:val="22"/>
            <w:szCs w:val="22"/>
          </w:rPr>
          <w:t>la Nación</w:t>
        </w:r>
      </w:smartTag>
      <w:r>
        <w:rPr>
          <w:rFonts w:ascii="Bookman Old Style" w:hAnsi="Bookman Old Style"/>
          <w:sz w:val="22"/>
          <w:szCs w:val="22"/>
        </w:rPr>
        <w:t xml:space="preserve">, Rogelio Frigerio, entre otros. </w:t>
      </w:r>
    </w:p>
    <w:p w:rsidR="007D2695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Lo señalado precedentemente es fundamento suficiente para que el Honorable Senado de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Ríos, declare de su interés este Evento</w:t>
      </w:r>
      <w:r w:rsidR="00E65A1C">
        <w:rPr>
          <w:rFonts w:ascii="Bookman Old Style" w:hAnsi="Bookman Old Style"/>
          <w:sz w:val="22"/>
          <w:szCs w:val="22"/>
        </w:rPr>
        <w:t xml:space="preserve">, por lo que se interesa el acompañamiento de todos los </w:t>
      </w:r>
      <w:proofErr w:type="gramStart"/>
      <w:r w:rsidR="00E65A1C">
        <w:rPr>
          <w:rFonts w:ascii="Bookman Old Style" w:hAnsi="Bookman Old Style"/>
          <w:sz w:val="22"/>
          <w:szCs w:val="22"/>
        </w:rPr>
        <w:t>Senadores</w:t>
      </w:r>
      <w:r>
        <w:rPr>
          <w:rFonts w:ascii="Bookman Old Style" w:hAnsi="Bookman Old Style"/>
          <w:sz w:val="22"/>
          <w:szCs w:val="22"/>
        </w:rPr>
        <w:t>.-</w:t>
      </w:r>
      <w:proofErr w:type="gramEnd"/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BD3670" w:rsidRDefault="00BD36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847CB3" w:rsidRDefault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591598933" r:id="rId9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847CB3" w:rsidRDefault="00AE7A6E" w:rsidP="00484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</w:t>
      </w:r>
      <w:r w:rsidR="00497E23">
        <w:rPr>
          <w:rFonts w:ascii="Bookman Old Style" w:hAnsi="Bookman Old Style"/>
          <w:sz w:val="22"/>
          <w:szCs w:val="22"/>
        </w:rPr>
        <w:t xml:space="preserve">su </w:t>
      </w:r>
      <w:r w:rsidR="00653455">
        <w:rPr>
          <w:rFonts w:ascii="Bookman Old Style" w:hAnsi="Bookman Old Style"/>
          <w:sz w:val="22"/>
          <w:szCs w:val="22"/>
        </w:rPr>
        <w:t xml:space="preserve">interés </w:t>
      </w:r>
      <w:r w:rsidR="00847CB3">
        <w:rPr>
          <w:rFonts w:ascii="Bookman Old Style" w:hAnsi="Bookman Old Style"/>
          <w:sz w:val="22"/>
          <w:szCs w:val="22"/>
        </w:rPr>
        <w:t>del “</w:t>
      </w:r>
      <w:r w:rsidR="00847CB3">
        <w:rPr>
          <w:rFonts w:ascii="Bookman Old Style" w:hAnsi="Bookman Old Style"/>
          <w:b/>
          <w:sz w:val="22"/>
          <w:szCs w:val="22"/>
          <w:u w:val="single"/>
        </w:rPr>
        <w:t>20° ANIVERSARIO DEL CONSEJO EMPRESARIO DE ENTRE RIOS”</w:t>
      </w:r>
      <w:r w:rsidR="007D2695">
        <w:rPr>
          <w:rFonts w:ascii="Bookman Old Style" w:hAnsi="Bookman Old Style"/>
          <w:sz w:val="22"/>
          <w:szCs w:val="22"/>
        </w:rPr>
        <w:t xml:space="preserve"> y </w:t>
      </w:r>
      <w:r w:rsidR="00847CB3">
        <w:rPr>
          <w:rFonts w:ascii="Bookman Old Style" w:hAnsi="Bookman Old Style"/>
          <w:sz w:val="22"/>
          <w:szCs w:val="22"/>
        </w:rPr>
        <w:t xml:space="preserve">toda la actividad que el mismo desarrollará en ese </w:t>
      </w:r>
      <w:proofErr w:type="gramStart"/>
      <w:r w:rsidR="00847CB3">
        <w:rPr>
          <w:rFonts w:ascii="Bookman Old Style" w:hAnsi="Bookman Old Style"/>
          <w:sz w:val="22"/>
          <w:szCs w:val="22"/>
        </w:rPr>
        <w:t>sentido.-</w:t>
      </w:r>
      <w:proofErr w:type="gramEnd"/>
    </w:p>
    <w:p w:rsidR="00847CB3" w:rsidRDefault="00AE7A6E" w:rsidP="00847CB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847CB3">
        <w:rPr>
          <w:rFonts w:ascii="Bookman Old Style" w:hAnsi="Bookman Old Style"/>
          <w:sz w:val="22"/>
          <w:szCs w:val="22"/>
        </w:rPr>
        <w:t>De su interés del “</w:t>
      </w:r>
      <w:r w:rsidR="00847CB3">
        <w:rPr>
          <w:rFonts w:ascii="Bookman Old Style" w:hAnsi="Bookman Old Style"/>
          <w:b/>
          <w:sz w:val="22"/>
          <w:szCs w:val="22"/>
          <w:u w:val="single"/>
        </w:rPr>
        <w:t>EL XIII FORO ANUAL 2018 – ENTRE RIOS 2030: ‘INSTITUCIONALIDAD, COMPETITIVIDAD Y DESARROLLO SUSTENTABLE</w:t>
      </w:r>
      <w:r w:rsidR="00847CB3" w:rsidRPr="00847CB3">
        <w:rPr>
          <w:rFonts w:ascii="Bookman Old Style" w:hAnsi="Bookman Old Style"/>
          <w:b/>
          <w:sz w:val="22"/>
          <w:szCs w:val="22"/>
        </w:rPr>
        <w:t>”</w:t>
      </w:r>
      <w:r w:rsidR="00847CB3">
        <w:rPr>
          <w:rFonts w:ascii="Bookman Old Style" w:hAnsi="Bookman Old Style"/>
          <w:sz w:val="22"/>
          <w:szCs w:val="22"/>
        </w:rPr>
        <w:t xml:space="preserve">, que se llevará a cabo el día 05 de Julio de 2018, en el Centro Provincial de Convenciones de </w:t>
      </w:r>
      <w:smartTag w:uri="urn:schemas-microsoft-com:office:smarttags" w:element="PersonName">
        <w:smartTagPr>
          <w:attr w:name="ProductID" w:val="la Ciudad"/>
        </w:smartTagPr>
        <w:r w:rsidR="00847CB3">
          <w:rPr>
            <w:rFonts w:ascii="Bookman Old Style" w:hAnsi="Bookman Old Style"/>
            <w:sz w:val="22"/>
            <w:szCs w:val="22"/>
          </w:rPr>
          <w:t>la Ciudad</w:t>
        </w:r>
      </w:smartTag>
      <w:r w:rsidR="00847CB3">
        <w:rPr>
          <w:rFonts w:ascii="Bookman Old Style" w:hAnsi="Bookman Old Style"/>
          <w:sz w:val="22"/>
          <w:szCs w:val="22"/>
        </w:rPr>
        <w:t xml:space="preserve"> de Paraná, </w:t>
      </w:r>
      <w:r w:rsidR="00E65A1C">
        <w:rPr>
          <w:rFonts w:ascii="Bookman Old Style" w:hAnsi="Bookman Old Style"/>
          <w:sz w:val="22"/>
          <w:szCs w:val="22"/>
        </w:rPr>
        <w:t xml:space="preserve">y </w:t>
      </w:r>
      <w:r w:rsidR="00847CB3">
        <w:rPr>
          <w:rFonts w:ascii="Bookman Old Style" w:hAnsi="Bookman Old Style"/>
          <w:sz w:val="22"/>
          <w:szCs w:val="22"/>
        </w:rPr>
        <w:t xml:space="preserve">que se organiza en el marco del Vigésimo Aniversario del Consejo Empresario </w:t>
      </w:r>
      <w:proofErr w:type="gramStart"/>
      <w:r w:rsidR="00847CB3">
        <w:rPr>
          <w:rFonts w:ascii="Bookman Old Style" w:hAnsi="Bookman Old Style"/>
          <w:sz w:val="22"/>
          <w:szCs w:val="22"/>
        </w:rPr>
        <w:t>Entrerriano.-</w:t>
      </w:r>
      <w:proofErr w:type="gramEnd"/>
    </w:p>
    <w:p w:rsidR="00653455" w:rsidRDefault="001546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b/>
          <w:sz w:val="22"/>
          <w:szCs w:val="22"/>
          <w:u w:val="single"/>
        </w:rPr>
        <w:t>TERCERO</w:t>
      </w:r>
      <w:r>
        <w:rPr>
          <w:rFonts w:ascii="Bookman Old Style" w:hAnsi="Bookman Old Style"/>
          <w:sz w:val="22"/>
          <w:szCs w:val="22"/>
        </w:rPr>
        <w:t xml:space="preserve">: </w:t>
      </w:r>
      <w:r w:rsidR="00AE783B">
        <w:rPr>
          <w:rFonts w:ascii="Bookman Old Style" w:hAnsi="Bookman Old Style"/>
          <w:sz w:val="22"/>
          <w:szCs w:val="22"/>
        </w:rPr>
        <w:t>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DD31E0">
        <w:rPr>
          <w:rFonts w:ascii="Bookman Old Style" w:hAnsi="Bookman Old Style"/>
          <w:sz w:val="22"/>
          <w:szCs w:val="22"/>
        </w:rPr>
        <w:t>y remítase copia de la presente, a</w:t>
      </w:r>
      <w:r w:rsidR="007D2695">
        <w:rPr>
          <w:rFonts w:ascii="Bookman Old Style" w:hAnsi="Bookman Old Style"/>
          <w:sz w:val="22"/>
          <w:szCs w:val="22"/>
        </w:rPr>
        <w:t>l Señor Presidente de</w:t>
      </w:r>
      <w:r>
        <w:rPr>
          <w:rFonts w:ascii="Bookman Old Style" w:hAnsi="Bookman Old Style"/>
          <w:sz w:val="22"/>
          <w:szCs w:val="22"/>
        </w:rPr>
        <w:t xml:space="preserve">l Consejo Empresario Entrerriano, Dr. Juan Diego Etchevehere, al Señor </w:t>
      </w:r>
      <w:r w:rsidR="00DD31E0">
        <w:rPr>
          <w:rFonts w:ascii="Bookman Old Style" w:hAnsi="Bookman Old Style"/>
          <w:sz w:val="22"/>
          <w:szCs w:val="22"/>
        </w:rPr>
        <w:t xml:space="preserve">Gobernador de </w:t>
      </w:r>
      <w:smartTag w:uri="urn:schemas-microsoft-com:office:smarttags" w:element="PersonName">
        <w:smartTagPr>
          <w:attr w:name="ProductID" w:val="la Provincia"/>
        </w:smartTagPr>
        <w:r w:rsidR="00DD31E0">
          <w:rPr>
            <w:rFonts w:ascii="Bookman Old Style" w:hAnsi="Bookman Old Style"/>
            <w:sz w:val="22"/>
            <w:szCs w:val="22"/>
          </w:rPr>
          <w:t>la Provincia</w:t>
        </w:r>
      </w:smartTag>
      <w:r w:rsidR="00DD31E0">
        <w:rPr>
          <w:rFonts w:ascii="Bookman Old Style" w:hAnsi="Bookman Old Style"/>
          <w:sz w:val="22"/>
          <w:szCs w:val="22"/>
        </w:rPr>
        <w:t xml:space="preserve"> de </w:t>
      </w:r>
      <w:proofErr w:type="gramStart"/>
      <w:r w:rsidR="00DD31E0">
        <w:rPr>
          <w:rFonts w:ascii="Bookman Old Style" w:hAnsi="Bookman Old Style"/>
          <w:sz w:val="22"/>
          <w:szCs w:val="22"/>
        </w:rPr>
        <w:t>E.Ríos</w:t>
      </w:r>
      <w:proofErr w:type="gramEnd"/>
      <w:r w:rsidR="00DD31E0">
        <w:rPr>
          <w:rFonts w:ascii="Bookman Old Style" w:hAnsi="Bookman Old Style"/>
          <w:sz w:val="22"/>
          <w:szCs w:val="22"/>
        </w:rPr>
        <w:t>, Cdor. Gustavo Bordet</w:t>
      </w:r>
      <w:r w:rsidR="0061406A">
        <w:rPr>
          <w:rFonts w:ascii="Bookman Old Style" w:hAnsi="Bookman Old Style"/>
          <w:sz w:val="22"/>
          <w:szCs w:val="22"/>
        </w:rPr>
        <w:t xml:space="preserve">;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 xml:space="preserve">se a </w:t>
      </w:r>
      <w:proofErr w:type="gramStart"/>
      <w:r w:rsidR="002238A0">
        <w:rPr>
          <w:rFonts w:ascii="Bookman Old Style" w:hAnsi="Bookman Old Style"/>
          <w:sz w:val="22"/>
          <w:szCs w:val="22"/>
        </w:rPr>
        <w:t>conocer.-</w:t>
      </w:r>
      <w:proofErr w:type="gramEnd"/>
    </w:p>
    <w:p w:rsidR="00737F1D" w:rsidRDefault="00737F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</w:t>
      </w:r>
      <w:proofErr w:type="gramStart"/>
      <w:r>
        <w:rPr>
          <w:rFonts w:ascii="Bookman Old Style" w:hAnsi="Bookman Old Style"/>
          <w:sz w:val="22"/>
          <w:szCs w:val="22"/>
        </w:rPr>
        <w:t>E.Ríos</w:t>
      </w:r>
      <w:proofErr w:type="gramEnd"/>
      <w:r>
        <w:rPr>
          <w:rFonts w:ascii="Bookman Old Style" w:hAnsi="Bookman Old Style"/>
          <w:sz w:val="22"/>
          <w:szCs w:val="22"/>
        </w:rPr>
        <w:t xml:space="preserve">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154605">
        <w:rPr>
          <w:rFonts w:ascii="Bookman Old Style" w:hAnsi="Bookman Old Style"/>
          <w:sz w:val="22"/>
          <w:szCs w:val="22"/>
        </w:rPr>
        <w:t>26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DD31E0">
        <w:rPr>
          <w:rFonts w:ascii="Bookman Old Style" w:hAnsi="Bookman Old Style"/>
          <w:sz w:val="22"/>
          <w:szCs w:val="22"/>
        </w:rPr>
        <w:t>Junio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BD3670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1CA" w:rsidRDefault="006501CA">
      <w:pPr>
        <w:spacing w:line="20" w:lineRule="exact"/>
        <w:rPr>
          <w:sz w:val="24"/>
        </w:rPr>
      </w:pPr>
    </w:p>
  </w:endnote>
  <w:endnote w:type="continuationSeparator" w:id="0">
    <w:p w:rsidR="006501CA" w:rsidRDefault="006501CA">
      <w:r>
        <w:rPr>
          <w:sz w:val="24"/>
        </w:rPr>
        <w:t xml:space="preserve"> </w:t>
      </w:r>
    </w:p>
  </w:endnote>
  <w:endnote w:type="continuationNotice" w:id="1">
    <w:p w:rsidR="006501CA" w:rsidRDefault="006501C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1CA" w:rsidRDefault="006501CA">
      <w:r>
        <w:rPr>
          <w:sz w:val="24"/>
        </w:rPr>
        <w:separator/>
      </w:r>
    </w:p>
  </w:footnote>
  <w:footnote w:type="continuationSeparator" w:id="0">
    <w:p w:rsidR="006501CA" w:rsidRDefault="00650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44E9D"/>
    <w:rsid w:val="000A5CDF"/>
    <w:rsid w:val="000B3A04"/>
    <w:rsid w:val="000F2036"/>
    <w:rsid w:val="00107B28"/>
    <w:rsid w:val="00125797"/>
    <w:rsid w:val="00154605"/>
    <w:rsid w:val="0018488E"/>
    <w:rsid w:val="00184CBC"/>
    <w:rsid w:val="00196F8E"/>
    <w:rsid w:val="001B0281"/>
    <w:rsid w:val="001B2437"/>
    <w:rsid w:val="001E6B42"/>
    <w:rsid w:val="0020245D"/>
    <w:rsid w:val="002238A0"/>
    <w:rsid w:val="00234C7E"/>
    <w:rsid w:val="00253C73"/>
    <w:rsid w:val="00263AC3"/>
    <w:rsid w:val="002651FB"/>
    <w:rsid w:val="002679FC"/>
    <w:rsid w:val="0027157C"/>
    <w:rsid w:val="0028728F"/>
    <w:rsid w:val="002D2C8E"/>
    <w:rsid w:val="00300A94"/>
    <w:rsid w:val="003135AE"/>
    <w:rsid w:val="003373A8"/>
    <w:rsid w:val="00353966"/>
    <w:rsid w:val="003C1502"/>
    <w:rsid w:val="003D20CE"/>
    <w:rsid w:val="003D6262"/>
    <w:rsid w:val="003F5B18"/>
    <w:rsid w:val="004043F5"/>
    <w:rsid w:val="00420779"/>
    <w:rsid w:val="00441490"/>
    <w:rsid w:val="004845B6"/>
    <w:rsid w:val="00497E23"/>
    <w:rsid w:val="004D3C64"/>
    <w:rsid w:val="004D3CE4"/>
    <w:rsid w:val="004D4AEB"/>
    <w:rsid w:val="005031FD"/>
    <w:rsid w:val="00532636"/>
    <w:rsid w:val="00575BCD"/>
    <w:rsid w:val="005823B8"/>
    <w:rsid w:val="0058364D"/>
    <w:rsid w:val="00595C08"/>
    <w:rsid w:val="005A07A5"/>
    <w:rsid w:val="005B5B8C"/>
    <w:rsid w:val="005E4A61"/>
    <w:rsid w:val="005E7783"/>
    <w:rsid w:val="0061406A"/>
    <w:rsid w:val="00620877"/>
    <w:rsid w:val="006501CA"/>
    <w:rsid w:val="00653455"/>
    <w:rsid w:val="00677801"/>
    <w:rsid w:val="006C52C4"/>
    <w:rsid w:val="006E5D4A"/>
    <w:rsid w:val="006F4300"/>
    <w:rsid w:val="00700C3D"/>
    <w:rsid w:val="00707520"/>
    <w:rsid w:val="00730CA0"/>
    <w:rsid w:val="00731E84"/>
    <w:rsid w:val="00737F1D"/>
    <w:rsid w:val="0074303C"/>
    <w:rsid w:val="00782270"/>
    <w:rsid w:val="007D2695"/>
    <w:rsid w:val="007D5578"/>
    <w:rsid w:val="007D635A"/>
    <w:rsid w:val="00805CEF"/>
    <w:rsid w:val="00826EE2"/>
    <w:rsid w:val="0082700B"/>
    <w:rsid w:val="008443CC"/>
    <w:rsid w:val="00847CB3"/>
    <w:rsid w:val="00870859"/>
    <w:rsid w:val="00894F64"/>
    <w:rsid w:val="008C6FFE"/>
    <w:rsid w:val="008F1FE1"/>
    <w:rsid w:val="009534C2"/>
    <w:rsid w:val="00982E69"/>
    <w:rsid w:val="00985392"/>
    <w:rsid w:val="009F4091"/>
    <w:rsid w:val="00A24C6E"/>
    <w:rsid w:val="00AA104F"/>
    <w:rsid w:val="00AA4C37"/>
    <w:rsid w:val="00AC007F"/>
    <w:rsid w:val="00AC2BBE"/>
    <w:rsid w:val="00AE5B1B"/>
    <w:rsid w:val="00AE783B"/>
    <w:rsid w:val="00AE7A6E"/>
    <w:rsid w:val="00AF3628"/>
    <w:rsid w:val="00AF7DD5"/>
    <w:rsid w:val="00B06623"/>
    <w:rsid w:val="00B25271"/>
    <w:rsid w:val="00BB46BC"/>
    <w:rsid w:val="00BC4200"/>
    <w:rsid w:val="00BD3670"/>
    <w:rsid w:val="00BE46CD"/>
    <w:rsid w:val="00C5484F"/>
    <w:rsid w:val="00CA2AEE"/>
    <w:rsid w:val="00CB26AD"/>
    <w:rsid w:val="00D34020"/>
    <w:rsid w:val="00D46724"/>
    <w:rsid w:val="00D51920"/>
    <w:rsid w:val="00D6117A"/>
    <w:rsid w:val="00D6691C"/>
    <w:rsid w:val="00D741FE"/>
    <w:rsid w:val="00DA6312"/>
    <w:rsid w:val="00DD0CD1"/>
    <w:rsid w:val="00DD31E0"/>
    <w:rsid w:val="00DE6897"/>
    <w:rsid w:val="00DF734E"/>
    <w:rsid w:val="00E32C9A"/>
    <w:rsid w:val="00E4186F"/>
    <w:rsid w:val="00E50AA0"/>
    <w:rsid w:val="00E57B34"/>
    <w:rsid w:val="00E65A1C"/>
    <w:rsid w:val="00E824A1"/>
    <w:rsid w:val="00E8413A"/>
    <w:rsid w:val="00ED085B"/>
    <w:rsid w:val="00EF7FCF"/>
    <w:rsid w:val="00F2450B"/>
    <w:rsid w:val="00F54B7A"/>
    <w:rsid w:val="00F63EFF"/>
    <w:rsid w:val="00FC4730"/>
    <w:rsid w:val="00FD4D74"/>
    <w:rsid w:val="00FD6079"/>
    <w:rsid w:val="00FD6DEA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24D42-5E3B-4065-A79E-3CC841CB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2018-06-19T12:01:00Z</cp:lastPrinted>
  <dcterms:created xsi:type="dcterms:W3CDTF">2018-06-27T13:02:00Z</dcterms:created>
  <dcterms:modified xsi:type="dcterms:W3CDTF">2018-06-27T13:02:00Z</dcterms:modified>
</cp:coreProperties>
</file>